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outlineLvl w:val="9"/>
        <w:rPr>
          <w:rFonts w:hint="eastAsia" w:eastAsiaTheme="minorEastAsia"/>
          <w:lang w:eastAsia="zh-CN"/>
        </w:rPr>
      </w:pPr>
      <w:bookmarkStart w:id="0" w:name="_Toc29541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7440295"/>
            <wp:effectExtent l="0" t="0" r="10795" b="1905"/>
            <wp:docPr id="2" name="图片 2" descr="lQDPJx6aPF8yhzrNDbTNCbCwbstOd1B3VwUEStw9UICDAA_2480_3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x6aPF8yhzrNDbTNCbCwbstOd1B3VwUEStw9UICDAA_2480_35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744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outlineLvl w:val="9"/>
        <w:rPr>
          <w:rFonts w:hint="eastAsia"/>
        </w:rPr>
      </w:pPr>
    </w:p>
    <w:p>
      <w:pPr>
        <w:rPr>
          <w:rFonts w:hint="eastAsia"/>
        </w:rPr>
      </w:pPr>
    </w:p>
    <w:sdt>
      <w:sdtPr>
        <w:rPr>
          <w:rFonts w:ascii="宋体" w:hAnsi="宋体" w:eastAsia="宋体" w:cstheme="minorBidi"/>
          <w:kern w:val="2"/>
          <w:sz w:val="40"/>
          <w:szCs w:val="40"/>
          <w:lang w:val="en-US" w:eastAsia="zh-CN" w:bidi="ar-SA"/>
        </w:rPr>
        <w:id w:val="147451293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40"/>
          <w:szCs w:val="4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40"/>
              <w:szCs w:val="40"/>
            </w:rPr>
          </w:pPr>
          <w:r>
            <w:rPr>
              <w:rFonts w:ascii="宋体" w:hAnsi="宋体" w:eastAsia="宋体"/>
              <w:sz w:val="40"/>
              <w:szCs w:val="40"/>
            </w:rPr>
            <w:t>目录</w:t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_Toc28024 </w:instrText>
          </w:r>
          <w:r>
            <w:fldChar w:fldCharType="separate"/>
          </w:r>
          <w:r>
            <w:rPr>
              <w:rFonts w:hint="eastAsia"/>
            </w:rPr>
            <w:t>1.</w:t>
          </w:r>
          <w:r>
            <w:rPr>
              <w:rFonts w:hint="eastAsia"/>
              <w:lang w:val="en-US" w:eastAsia="zh-CN"/>
            </w:rPr>
            <w:t>个人实名</w:t>
          </w:r>
          <w:r>
            <w:rPr>
              <w:rFonts w:hint="eastAsia"/>
            </w:rPr>
            <w:t>注册</w:t>
          </w:r>
          <w:r>
            <w:tab/>
          </w:r>
          <w:r>
            <w:fldChar w:fldCharType="begin"/>
          </w:r>
          <w:r>
            <w:instrText xml:space="preserve"> PAGEREF _Toc28024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_Toc28112 </w:instrText>
          </w:r>
          <w:r>
            <w:fldChar w:fldCharType="separate"/>
          </w:r>
          <w:r>
            <w:rPr>
              <w:rFonts w:hint="eastAsia"/>
            </w:rPr>
            <w:t>2.</w:t>
          </w:r>
          <w:r>
            <w:rPr>
              <w:rFonts w:hint="eastAsia"/>
              <w:lang w:val="en-US" w:eastAsia="zh-CN"/>
            </w:rPr>
            <w:t>核验</w:t>
          </w:r>
          <w:r>
            <w:rPr>
              <w:rFonts w:hint="eastAsia"/>
            </w:rPr>
            <w:t>房源</w:t>
          </w:r>
          <w:r>
            <w:tab/>
          </w:r>
          <w:r>
            <w:fldChar w:fldCharType="begin"/>
          </w:r>
          <w:r>
            <w:instrText xml:space="preserve"> PAGEREF _Toc28112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_Toc16113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3.在线登记租赁备案</w:t>
          </w:r>
          <w:r>
            <w:tab/>
          </w:r>
          <w:r>
            <w:fldChar w:fldCharType="begin"/>
          </w:r>
          <w:r>
            <w:instrText xml:space="preserve"> PAGEREF _Toc16113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_Toc3908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3.1承租方确认</w:t>
          </w:r>
          <w:r>
            <w:tab/>
          </w:r>
          <w:r>
            <w:fldChar w:fldCharType="begin"/>
          </w:r>
          <w:r>
            <w:instrText xml:space="preserve"> PAGEREF _Toc3908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_Toc25754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3.2填报合同信息</w:t>
          </w:r>
          <w:r>
            <w:tab/>
          </w:r>
          <w:r>
            <w:fldChar w:fldCharType="begin"/>
          </w:r>
          <w:r>
            <w:instrText xml:space="preserve"> PAGEREF _Toc25754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_Toc7514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3.3提交备案</w:t>
          </w:r>
          <w:r>
            <w:tab/>
          </w:r>
          <w:r>
            <w:fldChar w:fldCharType="begin"/>
          </w:r>
          <w:r>
            <w:instrText xml:space="preserve"> PAGEREF _Toc7514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  <w:p/>
        <w:p/>
        <w:p/>
        <w:p/>
        <w:p/>
        <w:p/>
        <w:p>
          <w:bookmarkStart w:id="9" w:name="_GoBack"/>
          <w:bookmarkEnd w:id="9"/>
        </w:p>
        <w:p/>
        <w:p/>
        <w:p/>
        <w:p/>
        <w:p/>
        <w:p/>
        <w:p/>
        <w:p/>
        <w:p/>
        <w:p/>
        <w:p/>
        <w:p/>
        <w:p/>
        <w:p/>
        <w:p/>
        <w:p/>
        <w:p/>
        <w:p/>
        <w:p/>
        <w:p/>
        <w:p/>
        <w:p/>
        <w:p/>
      </w:sdtContent>
    </w:sdt>
    <w:bookmarkEnd w:id="0"/>
    <w:p>
      <w:pPr>
        <w:pStyle w:val="3"/>
        <w:outlineLvl w:val="0"/>
      </w:pPr>
      <w:bookmarkStart w:id="1" w:name="_Toc8245"/>
      <w:bookmarkStart w:id="2" w:name="_Toc28024"/>
      <w:r>
        <w:rPr>
          <w:rFonts w:hint="eastAsia"/>
        </w:rPr>
        <w:t>1.</w:t>
      </w:r>
      <w:r>
        <w:rPr>
          <w:rFonts w:hint="eastAsia"/>
          <w:lang w:val="en-US" w:eastAsia="zh-CN"/>
        </w:rPr>
        <w:t>个人实名</w:t>
      </w:r>
      <w:r>
        <w:rPr>
          <w:rFonts w:hint="eastAsia"/>
        </w:rPr>
        <w:t>注册</w:t>
      </w:r>
      <w:bookmarkEnd w:id="1"/>
      <w:bookmarkEnd w:id="2"/>
    </w:p>
    <w:p>
      <w:pPr>
        <w:numPr>
          <w:ilvl w:val="0"/>
          <w:numId w:val="0"/>
        </w:numPr>
        <w:ind w:firstLine="420" w:firstLineChars="200"/>
      </w:pPr>
      <w:r>
        <w:rPr>
          <w:rFonts w:hint="eastAsia"/>
        </w:rPr>
        <w:t>进入微信搜索</w:t>
      </w:r>
      <w:r>
        <w:rPr>
          <w:rFonts w:hint="eastAsia"/>
          <w:lang w:eastAsia="zh-CN"/>
        </w:rPr>
        <w:t>并</w:t>
      </w:r>
      <w:r>
        <w:rPr>
          <w:rFonts w:hint="eastAsia"/>
        </w:rPr>
        <w:t>关注“贵阳房产公众服务平台”公众号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以下简称“公众号”</w:t>
      </w:r>
      <w:r>
        <w:rPr>
          <w:rFonts w:hint="eastAsia"/>
          <w:lang w:eastAsia="zh-CN"/>
        </w:rPr>
        <w:t>）→</w:t>
      </w:r>
      <w:r>
        <w:rPr>
          <w:rFonts w:hint="eastAsia"/>
        </w:rPr>
        <w:t>进入公众号选择注册</w:t>
      </w:r>
      <w:r>
        <w:rPr>
          <w:rFonts w:hint="eastAsia"/>
          <w:lang w:eastAsia="zh-CN"/>
        </w:rPr>
        <w:t>→</w:t>
      </w:r>
      <w:r>
        <w:rPr>
          <w:rFonts w:hint="eastAsia"/>
        </w:rPr>
        <w:t>输入手机号</w:t>
      </w:r>
      <w:r>
        <w:rPr>
          <w:rFonts w:hint="eastAsia"/>
          <w:lang w:val="en-US" w:eastAsia="zh-CN"/>
        </w:rPr>
        <w:t>验证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输入</w:t>
      </w:r>
      <w:r>
        <w:rPr>
          <w:rFonts w:hint="eastAsia"/>
          <w:lang w:val="en-US" w:eastAsia="zh-CN"/>
        </w:rPr>
        <w:t>注册信息→</w:t>
      </w:r>
      <w:r>
        <w:rPr>
          <w:rFonts w:hint="eastAsia"/>
        </w:rPr>
        <w:t>点击【确定】注册。</w:t>
      </w:r>
    </w:p>
    <w:p>
      <w:r>
        <w:rPr>
          <w:rFonts w:hint="eastAsia"/>
          <w:color w:val="0000FF"/>
        </w:rPr>
        <w:t>(注意：需确保在公众号添加的房源为本人房源)</w:t>
      </w:r>
    </w:p>
    <w:p>
      <w:pPr>
        <w:jc w:val="center"/>
      </w:pPr>
      <w:r>
        <w:drawing>
          <wp:inline distT="0" distB="0" distL="114300" distR="114300">
            <wp:extent cx="3766185" cy="6899910"/>
            <wp:effectExtent l="0" t="0" r="5715" b="8890"/>
            <wp:docPr id="5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rcRect b="11246"/>
                    <a:stretch>
                      <a:fillRect/>
                    </a:stretch>
                  </pic:blipFill>
                  <pic:spPr>
                    <a:xfrm>
                      <a:off x="0" y="0"/>
                      <a:ext cx="3766185" cy="689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pStyle w:val="3"/>
        <w:bidi w:val="0"/>
        <w:outlineLvl w:val="0"/>
      </w:pPr>
      <w:bookmarkStart w:id="3" w:name="_Toc12352"/>
      <w:bookmarkStart w:id="4" w:name="_Toc28112"/>
      <w:r>
        <w:rPr>
          <w:rFonts w:hint="eastAsia"/>
        </w:rPr>
        <w:t>2.</w:t>
      </w:r>
      <w:bookmarkEnd w:id="3"/>
      <w:r>
        <w:rPr>
          <w:rFonts w:hint="eastAsia"/>
          <w:lang w:val="en-US" w:eastAsia="zh-CN"/>
        </w:rPr>
        <w:t>核验</w:t>
      </w:r>
      <w:r>
        <w:rPr>
          <w:rFonts w:hint="eastAsia"/>
        </w:rPr>
        <w:t>房源</w:t>
      </w:r>
      <w:bookmarkEnd w:id="4"/>
    </w:p>
    <w:p>
      <w:pPr>
        <w:pStyle w:val="18"/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登录公众号</w:t>
      </w:r>
      <w:r>
        <w:rPr>
          <w:rFonts w:hint="eastAsia"/>
          <w:lang w:eastAsia="zh-CN"/>
        </w:rPr>
        <w:t>→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首页</w:t>
      </w:r>
      <w:r>
        <w:rPr>
          <w:rFonts w:hint="eastAsia"/>
          <w:lang w:val="en-US" w:eastAsia="zh-CN"/>
        </w:rPr>
        <w:t>点击</w:t>
      </w:r>
      <w:r>
        <w:rPr>
          <w:rFonts w:hint="eastAsia"/>
        </w:rPr>
        <w:t>【</w:t>
      </w:r>
      <w:r>
        <w:rPr>
          <w:rFonts w:hint="eastAsia"/>
          <w:lang w:val="en-US" w:eastAsia="zh-CN"/>
        </w:rPr>
        <w:t>快速备案</w:t>
      </w:r>
      <w:r>
        <w:rPr>
          <w:rFonts w:hint="eastAsia"/>
        </w:rPr>
        <w:t>】按钮</w:t>
      </w:r>
      <w:r>
        <w:rPr>
          <w:rFonts w:hint="eastAsia"/>
          <w:lang w:eastAsia="zh-CN"/>
        </w:rPr>
        <w:t>→</w:t>
      </w:r>
      <w:r>
        <w:rPr>
          <w:rFonts w:hint="eastAsia"/>
        </w:rPr>
        <w:t>点击【开始添加】按钮</w:t>
      </w:r>
      <w:r>
        <w:rPr>
          <w:rFonts w:hint="eastAsia"/>
          <w:lang w:eastAsia="zh-CN"/>
        </w:rPr>
        <w:t>→</w:t>
      </w:r>
      <w:r>
        <w:rPr>
          <w:rFonts w:hint="eastAsia"/>
          <w:lang w:val="en-US" w:eastAsia="zh-CN"/>
        </w:rPr>
        <w:t>选择权证类型→输入权证号或备案号→点击【查询】按钮核验房屋。</w:t>
      </w:r>
    </w:p>
    <w:p>
      <w:pPr>
        <w:pStyle w:val="18"/>
        <w:ind w:firstLine="0" w:firstLineChars="0"/>
        <w:rPr>
          <w:rFonts w:hint="default" w:eastAsiaTheme="minor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（如不清楚如何查询各类房屋权证号或备案号点击【查询】按钮下方注意事项了解）</w:t>
      </w:r>
    </w:p>
    <w:p>
      <w:pPr>
        <w:pStyle w:val="18"/>
        <w:ind w:firstLine="0" w:firstLineChars="0"/>
        <w:jc w:val="center"/>
      </w:pPr>
      <w:r>
        <w:drawing>
          <wp:inline distT="0" distB="0" distL="114300" distR="114300">
            <wp:extent cx="2437765" cy="2538730"/>
            <wp:effectExtent l="0" t="0" r="635" b="1270"/>
            <wp:docPr id="8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rcRect t="10441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ind w:firstLine="420" w:firstLineChars="200"/>
      </w:pPr>
      <w:r>
        <w:rPr>
          <w:rFonts w:hint="eastAsia"/>
          <w:lang w:val="en-US" w:eastAsia="zh-CN"/>
        </w:rPr>
        <w:t>公众号</w:t>
      </w:r>
      <w:r>
        <w:rPr>
          <w:rFonts w:hint="eastAsia"/>
        </w:rPr>
        <w:t>支持五种权证类型核验</w:t>
      </w:r>
      <w:r>
        <w:rPr>
          <w:rFonts w:hint="eastAsia"/>
          <w:lang w:val="en-US" w:eastAsia="zh-CN"/>
        </w:rPr>
        <w:t>房屋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如下图；</w:t>
      </w:r>
    </w:p>
    <w:p>
      <w:pPr>
        <w:pStyle w:val="18"/>
        <w:ind w:firstLine="0" w:firstLineChars="0"/>
        <w:jc w:val="center"/>
      </w:pPr>
      <w:r>
        <w:drawing>
          <wp:inline distT="0" distB="0" distL="114300" distR="114300">
            <wp:extent cx="3520440" cy="1755140"/>
            <wp:effectExtent l="0" t="0" r="10160" b="10160"/>
            <wp:docPr id="8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ind w:firstLine="0" w:firstLineChars="0"/>
        <w:jc w:val="center"/>
        <w:rPr>
          <w:rFonts w:hint="eastAsia"/>
        </w:rPr>
      </w:pPr>
    </w:p>
    <w:p>
      <w:pPr>
        <w:pStyle w:val="18"/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根据已核验出来的房源点击【确认添加】按钮添加</w:t>
      </w:r>
      <w:r>
        <w:rPr>
          <w:rFonts w:hint="eastAsia"/>
          <w:lang w:val="en-US" w:eastAsia="zh-CN"/>
        </w:rPr>
        <w:t>.</w:t>
      </w:r>
    </w:p>
    <w:p>
      <w:pPr>
        <w:pStyle w:val="18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通过姓名与身份证号查询承租人是否注册，选择已注册人员发起在线租赁备案信息填报。</w:t>
      </w:r>
    </w:p>
    <w:p>
      <w:pPr>
        <w:pStyle w:val="18"/>
        <w:ind w:firstLine="420" w:firstLineChars="200"/>
        <w:rPr>
          <w:rFonts w:hint="eastAsia"/>
          <w:lang w:val="en-US" w:eastAsia="zh-CN"/>
        </w:rPr>
      </w:pPr>
    </w:p>
    <w:p>
      <w:pPr>
        <w:pStyle w:val="18"/>
        <w:ind w:firstLine="420" w:firstLineChars="200"/>
        <w:rPr>
          <w:rFonts w:hint="eastAsia"/>
          <w:lang w:val="en-US" w:eastAsia="zh-CN"/>
        </w:rPr>
      </w:pPr>
    </w:p>
    <w:p>
      <w:pPr>
        <w:pStyle w:val="18"/>
        <w:ind w:firstLine="420" w:firstLineChars="200"/>
        <w:jc w:val="center"/>
        <w:rPr>
          <w:rFonts w:hint="eastAsia"/>
        </w:rPr>
      </w:pPr>
      <w:r>
        <w:drawing>
          <wp:inline distT="0" distB="0" distL="114300" distR="114300">
            <wp:extent cx="2933700" cy="1934210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bidi w:val="0"/>
        <w:outlineLvl w:val="0"/>
        <w:rPr>
          <w:rFonts w:hint="default"/>
          <w:lang w:val="en-US"/>
        </w:rPr>
      </w:pPr>
      <w:bookmarkStart w:id="5" w:name="_Toc16113"/>
      <w:r>
        <w:rPr>
          <w:rFonts w:hint="eastAsia"/>
          <w:lang w:val="en-US" w:eastAsia="zh-CN"/>
        </w:rPr>
        <w:t>3.在线登记租赁备案</w:t>
      </w:r>
      <w:bookmarkEnd w:id="5"/>
    </w:p>
    <w:p>
      <w:pPr>
        <w:pStyle w:val="4"/>
        <w:bidi w:val="0"/>
        <w:rPr>
          <w:rFonts w:hint="eastAsia"/>
        </w:rPr>
      </w:pPr>
      <w:bookmarkStart w:id="6" w:name="_Toc3908"/>
      <w:r>
        <w:rPr>
          <w:rFonts w:hint="eastAsia"/>
          <w:lang w:val="en-US" w:eastAsia="zh-CN"/>
        </w:rPr>
        <w:t>3.1承租方确认</w:t>
      </w:r>
      <w:bookmarkEnd w:id="6"/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</w:pPr>
      <w:r>
        <w:rPr>
          <w:rFonts w:hint="eastAsia"/>
        </w:rPr>
        <w:t>由</w:t>
      </w:r>
      <w:r>
        <w:rPr>
          <w:rFonts w:hint="eastAsia"/>
          <w:lang w:val="en-US" w:eastAsia="zh-CN"/>
        </w:rPr>
        <w:t>承</w:t>
      </w:r>
      <w:r>
        <w:rPr>
          <w:rFonts w:hint="eastAsia"/>
        </w:rPr>
        <w:t>租方</w:t>
      </w:r>
      <w:r>
        <w:rPr>
          <w:rFonts w:hint="eastAsia"/>
          <w:lang w:val="en-US" w:eastAsia="zh-CN"/>
        </w:rPr>
        <w:t>实名注册后登录进入公众号，选择“我的”菜单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点击</w:t>
      </w:r>
      <w:r>
        <w:rPr>
          <w:rFonts w:hint="eastAsia"/>
        </w:rPr>
        <w:t>【我的交易】进入。</w:t>
      </w:r>
      <w:r>
        <w:rPr>
          <w:rFonts w:hint="eastAsia"/>
          <w:lang w:val="en-US" w:eastAsia="zh-CN"/>
        </w:rPr>
        <w:t>选择</w:t>
      </w:r>
      <w:r>
        <w:rPr>
          <w:rFonts w:hint="eastAsia"/>
        </w:rPr>
        <w:t>“租房”</w:t>
      </w:r>
      <w:r>
        <w:rPr>
          <w:rFonts w:hint="eastAsia"/>
          <w:lang w:val="en-US" w:eastAsia="zh-CN"/>
        </w:rPr>
        <w:t>&gt;</w:t>
      </w:r>
      <w:r>
        <w:rPr>
          <w:rFonts w:hint="eastAsia"/>
        </w:rPr>
        <w:t>“申请处理”，选择状态为“发起</w:t>
      </w:r>
      <w:r>
        <w:rPr>
          <w:rFonts w:hint="eastAsia"/>
          <w:lang w:val="en-US" w:eastAsia="zh-CN"/>
        </w:rPr>
        <w:t>备案</w:t>
      </w:r>
      <w:r>
        <w:rPr>
          <w:rFonts w:hint="eastAsia"/>
        </w:rPr>
        <w:t>申请”的</w:t>
      </w:r>
      <w:r>
        <w:rPr>
          <w:rFonts w:hint="eastAsia"/>
          <w:lang w:val="en-US" w:eastAsia="zh-CN"/>
        </w:rPr>
        <w:t>填报记录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进入</w:t>
      </w:r>
      <w:r>
        <w:rPr>
          <w:rFonts w:hint="eastAsia"/>
        </w:rPr>
        <w:t>点击【</w:t>
      </w:r>
      <w:r>
        <w:rPr>
          <w:rFonts w:hint="eastAsia"/>
          <w:lang w:val="en-US" w:eastAsia="zh-CN"/>
        </w:rPr>
        <w:t>同意</w:t>
      </w:r>
      <w:r>
        <w:rPr>
          <w:rFonts w:hint="eastAsia"/>
        </w:rPr>
        <w:t>】按钮</w:t>
      </w:r>
      <w:r>
        <w:rPr>
          <w:rFonts w:hint="eastAsia"/>
          <w:lang w:val="en-US" w:eastAsia="zh-CN"/>
        </w:rPr>
        <w:t>提交</w:t>
      </w:r>
      <w:r>
        <w:rPr>
          <w:rFonts w:hint="eastAsia"/>
        </w:rPr>
        <w:t>。</w:t>
      </w:r>
    </w:p>
    <w:p>
      <w:pPr>
        <w:pStyle w:val="18"/>
        <w:ind w:firstLine="0" w:firstLineChars="0"/>
        <w:jc w:val="center"/>
      </w:pPr>
      <w:r>
        <w:drawing>
          <wp:inline distT="0" distB="0" distL="114300" distR="114300">
            <wp:extent cx="3613150" cy="7239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/>
        </w:rPr>
      </w:pPr>
      <w:bookmarkStart w:id="7" w:name="_Toc25754"/>
      <w:r>
        <w:rPr>
          <w:rFonts w:hint="eastAsia"/>
          <w:lang w:val="en-US" w:eastAsia="zh-CN"/>
        </w:rPr>
        <w:t>3.2填报合同信息</w:t>
      </w:r>
      <w:bookmarkEnd w:id="7"/>
    </w:p>
    <w:p>
      <w:pPr>
        <w:pStyle w:val="18"/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①</w:t>
      </w:r>
      <w:r>
        <w:rPr>
          <w:rFonts w:hint="eastAsia"/>
        </w:rPr>
        <w:t>承租方与出租方均可</w:t>
      </w:r>
      <w:r>
        <w:rPr>
          <w:rFonts w:hint="eastAsia"/>
          <w:lang w:val="en-US" w:eastAsia="zh-CN"/>
        </w:rPr>
        <w:t>填写</w:t>
      </w:r>
      <w:r>
        <w:rPr>
          <w:rFonts w:hint="eastAsia"/>
        </w:rPr>
        <w:t>租赁合同</w:t>
      </w:r>
      <w:r>
        <w:rPr>
          <w:rFonts w:hint="eastAsia"/>
          <w:lang w:val="en-US" w:eastAsia="zh-CN"/>
        </w:rPr>
        <w:t>信息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当承租方确认后</w:t>
      </w:r>
      <w:r>
        <w:rPr>
          <w:rFonts w:hint="eastAsia"/>
        </w:rPr>
        <w:t>由</w:t>
      </w:r>
      <w:r>
        <w:rPr>
          <w:rFonts w:hint="eastAsia"/>
          <w:lang w:val="en-US" w:eastAsia="zh-CN"/>
        </w:rPr>
        <w:t>其中</w:t>
      </w:r>
      <w:r>
        <w:rPr>
          <w:rFonts w:hint="eastAsia"/>
        </w:rPr>
        <w:t>一方进入“</w:t>
      </w:r>
      <w:r>
        <w:rPr>
          <w:rFonts w:hint="eastAsia"/>
          <w:lang w:val="en-US" w:eastAsia="zh-CN"/>
        </w:rPr>
        <w:t>我的交易“，</w:t>
      </w:r>
      <w:r>
        <w:rPr>
          <w:rFonts w:hint="eastAsia"/>
        </w:rPr>
        <w:t>选择”租房“&gt;”签约中“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选择状态为“正在拟定”的</w:t>
      </w:r>
      <w:r>
        <w:rPr>
          <w:rFonts w:hint="eastAsia"/>
          <w:lang w:val="en-US" w:eastAsia="zh-CN"/>
        </w:rPr>
        <w:t>填报记录</w:t>
      </w:r>
      <w:r>
        <w:rPr>
          <w:rFonts w:hint="eastAsia"/>
        </w:rPr>
        <w:t>点击并进入</w:t>
      </w:r>
      <w:r>
        <w:rPr>
          <w:rFonts w:hint="eastAsia"/>
          <w:lang w:eastAsia="zh-CN"/>
        </w:rPr>
        <w:t>。</w:t>
      </w:r>
    </w:p>
    <w:p>
      <w:pPr>
        <w:pStyle w:val="18"/>
        <w:ind w:firstLine="420" w:firstLineChars="20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3071495" cy="2581910"/>
            <wp:effectExtent l="0" t="0" r="190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ind w:left="0" w:leftChars="0" w:firstLine="0" w:firstLineChars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②</w:t>
      </w:r>
      <w:r>
        <w:rPr>
          <w:rFonts w:hint="eastAsia"/>
        </w:rPr>
        <w:t>点击【租赁合同拟定】按钮进入合同查看界面</w:t>
      </w:r>
      <w:r>
        <w:rPr>
          <w:rFonts w:hint="eastAsia"/>
          <w:lang w:eastAsia="zh-CN"/>
        </w:rPr>
        <w:t>，</w:t>
      </w:r>
      <w:r>
        <w:rPr>
          <w:rFonts w:hint="eastAsia"/>
        </w:rPr>
        <w:t>点击【编辑合同】对租赁合同进行编辑</w:t>
      </w:r>
      <w:r>
        <w:rPr>
          <w:rFonts w:hint="eastAsia"/>
          <w:lang w:eastAsia="zh-CN"/>
        </w:rPr>
        <w:t>。</w:t>
      </w:r>
    </w:p>
    <w:p>
      <w:pPr>
        <w:pStyle w:val="18"/>
        <w:ind w:firstLine="0" w:firstLineChars="0"/>
        <w:jc w:val="center"/>
      </w:pPr>
      <w:r>
        <w:drawing>
          <wp:inline distT="0" distB="0" distL="114300" distR="114300">
            <wp:extent cx="2914650" cy="86360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ind w:firstLine="0" w:firstLineChars="0"/>
        <w:jc w:val="center"/>
        <w:rPr>
          <w:rFonts w:hint="eastAsia"/>
        </w:rPr>
      </w:pPr>
      <w:r>
        <w:drawing>
          <wp:inline distT="0" distB="0" distL="114300" distR="114300">
            <wp:extent cx="2940050" cy="101473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rcRect t="26019"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</w:pPr>
      <w:r>
        <w:rPr>
          <w:rFonts w:hint="eastAsia"/>
          <w:lang w:val="en-US" w:eastAsia="zh-CN"/>
        </w:rPr>
        <w:t>③甲乙</w:t>
      </w:r>
      <w:r>
        <w:rPr>
          <w:rFonts w:hint="eastAsia"/>
        </w:rPr>
        <w:t>双方信息由系统自动带出，合同内需填报租赁合同起始日期与截至日期，租赁期限项内其他项均可修改，可修改项还包括租金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押金</w:t>
      </w:r>
      <w:r>
        <w:rPr>
          <w:rFonts w:hint="eastAsia"/>
          <w:lang w:val="en-US" w:eastAsia="zh-CN"/>
        </w:rPr>
        <w:t>及其他附属条款</w:t>
      </w:r>
      <w:r>
        <w:rPr>
          <w:rFonts w:hint="eastAsia"/>
          <w:lang w:eastAsia="zh-CN"/>
        </w:rPr>
        <w:t>。</w:t>
      </w:r>
    </w:p>
    <w:p>
      <w:pPr>
        <w:pStyle w:val="18"/>
        <w:ind w:firstLine="0" w:firstLine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3344545" cy="5840730"/>
            <wp:effectExtent l="0" t="0" r="8255" b="1270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rcRect l="1448" t="4972"/>
                    <a:stretch>
                      <a:fillRect/>
                    </a:stretch>
                  </pic:blipFill>
                  <pic:spPr>
                    <a:xfrm>
                      <a:off x="0" y="0"/>
                      <a:ext cx="3344545" cy="584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ind w:left="0" w:leftChars="0" w:firstLine="0" w:firstLineChars="0"/>
        <w:jc w:val="left"/>
      </w:pPr>
      <w:r>
        <w:rPr>
          <w:rFonts w:hint="eastAsia"/>
          <w:lang w:val="en-US" w:eastAsia="zh-CN"/>
        </w:rPr>
        <w:t>④</w:t>
      </w:r>
      <w:r>
        <w:rPr>
          <w:rFonts w:hint="eastAsia"/>
        </w:rPr>
        <w:t>需上传双方确认的签字合同</w:t>
      </w:r>
      <w:r>
        <w:rPr>
          <w:rFonts w:hint="eastAsia"/>
          <w:lang w:val="en-US" w:eastAsia="zh-CN"/>
        </w:rPr>
        <w:t>图片方</w:t>
      </w:r>
      <w:r>
        <w:rPr>
          <w:rFonts w:hint="eastAsia"/>
        </w:rPr>
        <w:t>可提交。</w:t>
      </w:r>
      <w:r>
        <w:rPr>
          <w:rFonts w:hint="eastAsia"/>
          <w:lang w:val="en-US" w:eastAsia="zh-CN"/>
        </w:rPr>
        <w:t>上传”双方签字合同“图片后点击【提交合同】按钮提交由另一方确认。</w:t>
      </w:r>
    </w:p>
    <w:p>
      <w:pPr>
        <w:pStyle w:val="18"/>
        <w:ind w:firstLine="0" w:firstLineChars="0"/>
        <w:jc w:val="center"/>
      </w:pPr>
      <w:r>
        <w:drawing>
          <wp:inline distT="0" distB="0" distL="114300" distR="114300">
            <wp:extent cx="2908935" cy="1673225"/>
            <wp:effectExtent l="0" t="0" r="12065" b="3175"/>
            <wp:docPr id="195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58"/>
                    <pic:cNvPicPr>
                      <a:picLocks noChangeAspect="1"/>
                    </pic:cNvPicPr>
                  </pic:nvPicPr>
                  <pic:blipFill>
                    <a:blip r:embed="rId14"/>
                    <a:srcRect l="2489" t="6169" r="5094" b="18752"/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/>
        </w:rPr>
      </w:pPr>
      <w:bookmarkStart w:id="8" w:name="_Toc7514"/>
      <w:r>
        <w:rPr>
          <w:rFonts w:hint="eastAsia"/>
          <w:lang w:val="en-US" w:eastAsia="zh-CN"/>
        </w:rPr>
        <w:t>3.3提交备案</w:t>
      </w:r>
      <w:bookmarkEnd w:id="8"/>
    </w:p>
    <w:p>
      <w:pPr>
        <w:pStyle w:val="18"/>
        <w:ind w:firstLine="420" w:firstLineChars="200"/>
      </w:pPr>
      <w:r>
        <w:rPr>
          <w:rFonts w:hint="eastAsia"/>
        </w:rPr>
        <w:t>由另一方登录进入我的交易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选择”租房“&gt;”签约中“，选</w:t>
      </w:r>
      <w:r>
        <w:rPr>
          <w:rFonts w:hint="eastAsia"/>
          <w:lang w:val="en-US" w:eastAsia="zh-CN"/>
        </w:rPr>
        <w:t>择</w:t>
      </w:r>
      <w:r>
        <w:rPr>
          <w:rFonts w:hint="eastAsia"/>
        </w:rPr>
        <w:t>状态为”待确认合同“的</w:t>
      </w:r>
      <w:r>
        <w:rPr>
          <w:rFonts w:hint="eastAsia"/>
          <w:lang w:val="en-US" w:eastAsia="zh-CN"/>
        </w:rPr>
        <w:t>填报记录</w:t>
      </w:r>
      <w:r>
        <w:rPr>
          <w:rFonts w:hint="eastAsia"/>
        </w:rPr>
        <w:t>进入，查看合同详情对合同进行确认。如</w:t>
      </w:r>
      <w:r>
        <w:rPr>
          <w:rFonts w:hint="eastAsia"/>
          <w:lang w:val="en-US" w:eastAsia="zh-CN"/>
        </w:rPr>
        <w:t>查看</w:t>
      </w:r>
      <w:r>
        <w:rPr>
          <w:rFonts w:hint="eastAsia"/>
        </w:rPr>
        <w:t>合同</w:t>
      </w:r>
      <w:r>
        <w:rPr>
          <w:rFonts w:hint="eastAsia"/>
          <w:lang w:val="en-US" w:eastAsia="zh-CN"/>
        </w:rPr>
        <w:t>后确认</w:t>
      </w:r>
      <w:r>
        <w:rPr>
          <w:rFonts w:hint="eastAsia"/>
        </w:rPr>
        <w:t>无误则点击【确认合同】</w:t>
      </w:r>
      <w:r>
        <w:rPr>
          <w:rFonts w:hint="eastAsia"/>
          <w:lang w:eastAsia="zh-CN"/>
        </w:rPr>
        <w:t>；</w:t>
      </w:r>
      <w:r>
        <w:rPr>
          <w:rFonts w:hint="eastAsia"/>
        </w:rPr>
        <w:t>如当前合同有误可点击【编辑合同】按钮对合同进行修改，由对方对合同进行确认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直至双方对合同不再修改并确认</w:t>
      </w:r>
      <w:r>
        <w:rPr>
          <w:rFonts w:hint="eastAsia"/>
          <w:lang w:val="en-US" w:eastAsia="zh-CN"/>
        </w:rPr>
        <w:t>提交备案</w:t>
      </w:r>
      <w:r>
        <w:rPr>
          <w:rFonts w:hint="eastAsia"/>
        </w:rPr>
        <w:t>。</w:t>
      </w:r>
    </w:p>
    <w:p>
      <w:pPr>
        <w:pStyle w:val="18"/>
        <w:ind w:firstLine="0" w:firstLineChars="0"/>
        <w:jc w:val="center"/>
      </w:pPr>
      <w:r>
        <w:drawing>
          <wp:inline distT="0" distB="0" distL="114300" distR="114300">
            <wp:extent cx="3089275" cy="1905635"/>
            <wp:effectExtent l="0" t="0" r="9525" b="12065"/>
            <wp:docPr id="202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65"/>
                    <pic:cNvPicPr>
                      <a:picLocks noChangeAspect="1"/>
                    </pic:cNvPicPr>
                  </pic:nvPicPr>
                  <pic:blipFill>
                    <a:blip r:embed="rId15"/>
                    <a:srcRect t="2880"/>
                    <a:stretch>
                      <a:fillRect/>
                    </a:stretch>
                  </pic:blipFill>
                  <pic:spPr>
                    <a:xfrm>
                      <a:off x="0" y="0"/>
                      <a:ext cx="308927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ind w:firstLine="420" w:firstLineChars="200"/>
        <w:jc w:val="left"/>
        <w:rPr>
          <w:rFonts w:hint="eastAsia"/>
        </w:rPr>
      </w:pPr>
      <w:r>
        <w:rPr>
          <w:rFonts w:hint="eastAsia"/>
        </w:rPr>
        <w:t>已</w:t>
      </w:r>
      <w:r>
        <w:rPr>
          <w:rFonts w:hint="eastAsia"/>
          <w:lang w:val="en-US" w:eastAsia="zh-CN"/>
        </w:rPr>
        <w:t>备案填报记录</w:t>
      </w:r>
      <w:r>
        <w:rPr>
          <w:rFonts w:hint="eastAsia"/>
        </w:rPr>
        <w:t>在交易管理内</w:t>
      </w:r>
      <w:r>
        <w:t>’</w:t>
      </w:r>
      <w:r>
        <w:rPr>
          <w:rFonts w:hint="eastAsia"/>
        </w:rPr>
        <w:t>租房</w:t>
      </w:r>
      <w:r>
        <w:t>”</w:t>
      </w:r>
      <w:r>
        <w:rPr>
          <w:rFonts w:hint="eastAsia"/>
        </w:rPr>
        <w:t>&gt;”</w:t>
      </w:r>
      <w:r>
        <w:rPr>
          <w:rFonts w:hint="eastAsia"/>
          <w:lang w:val="en-US" w:eastAsia="zh-CN"/>
        </w:rPr>
        <w:t>备案</w:t>
      </w:r>
      <w:r>
        <w:rPr>
          <w:rFonts w:hint="eastAsia"/>
        </w:rPr>
        <w:t>记录“进行查看。选择状态为”已备案“的</w:t>
      </w:r>
      <w:r>
        <w:rPr>
          <w:rFonts w:hint="eastAsia"/>
          <w:lang w:val="en-US" w:eastAsia="zh-CN"/>
        </w:rPr>
        <w:t>记录</w:t>
      </w:r>
      <w:r>
        <w:rPr>
          <w:rFonts w:hint="eastAsia"/>
        </w:rPr>
        <w:t>，点击进入可查看合同详情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也可以通过扫码查看</w:t>
      </w:r>
      <w:r>
        <w:rPr>
          <w:rFonts w:hint="eastAsia"/>
          <w:lang w:val="en-US" w:eastAsia="zh-CN"/>
        </w:rPr>
        <w:t>备案</w:t>
      </w:r>
      <w:r>
        <w:rPr>
          <w:rFonts w:hint="eastAsia"/>
        </w:rPr>
        <w:t>详情。</w:t>
      </w:r>
    </w:p>
    <w:p>
      <w:pPr>
        <w:pStyle w:val="18"/>
        <w:ind w:firstLine="0" w:firstLineChars="0"/>
        <w:rPr>
          <w:rFonts w:hint="eastAsia" w:eastAsiaTheme="minorEastAsia"/>
          <w:lang w:eastAsia="zh-CN"/>
        </w:rPr>
      </w:pPr>
    </w:p>
    <w:p>
      <w:pPr>
        <w:pStyle w:val="18"/>
        <w:ind w:firstLine="0" w:firstLineChars="0"/>
        <w:rPr>
          <w:rFonts w:hint="eastAsia" w:eastAsiaTheme="minorEastAsia"/>
          <w:lang w:eastAsia="zh-CN"/>
        </w:rPr>
      </w:pPr>
    </w:p>
    <w:p>
      <w:pPr>
        <w:pStyle w:val="18"/>
        <w:ind w:firstLine="0" w:firstLineChars="0"/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447915"/>
            <wp:effectExtent l="0" t="0" r="6350" b="6985"/>
            <wp:docPr id="46" name="图片 46" descr="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0_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ind w:firstLine="0" w:firstLineChars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</w:docVars>
  <w:rsids>
    <w:rsidRoot w:val="004F68AA"/>
    <w:rsid w:val="000363E6"/>
    <w:rsid w:val="000F1276"/>
    <w:rsid w:val="00154753"/>
    <w:rsid w:val="00176D99"/>
    <w:rsid w:val="001A774B"/>
    <w:rsid w:val="0020214A"/>
    <w:rsid w:val="00212EE7"/>
    <w:rsid w:val="00246821"/>
    <w:rsid w:val="00301D88"/>
    <w:rsid w:val="00334BE6"/>
    <w:rsid w:val="00335CBB"/>
    <w:rsid w:val="00371939"/>
    <w:rsid w:val="003A130F"/>
    <w:rsid w:val="003C2854"/>
    <w:rsid w:val="003E1E1C"/>
    <w:rsid w:val="003E2033"/>
    <w:rsid w:val="0044673C"/>
    <w:rsid w:val="004E3AAF"/>
    <w:rsid w:val="004E61E3"/>
    <w:rsid w:val="004F68AA"/>
    <w:rsid w:val="00505C42"/>
    <w:rsid w:val="0051089A"/>
    <w:rsid w:val="005744B6"/>
    <w:rsid w:val="006A310E"/>
    <w:rsid w:val="006D0A14"/>
    <w:rsid w:val="006F3F39"/>
    <w:rsid w:val="008722E2"/>
    <w:rsid w:val="00890A8E"/>
    <w:rsid w:val="00913A99"/>
    <w:rsid w:val="009C1A49"/>
    <w:rsid w:val="00A72D74"/>
    <w:rsid w:val="00AA2113"/>
    <w:rsid w:val="00B01CC2"/>
    <w:rsid w:val="00B10447"/>
    <w:rsid w:val="00B351E1"/>
    <w:rsid w:val="00B8170B"/>
    <w:rsid w:val="00CB243C"/>
    <w:rsid w:val="00CD7F2E"/>
    <w:rsid w:val="00D277DB"/>
    <w:rsid w:val="00DA744E"/>
    <w:rsid w:val="00DF5E3E"/>
    <w:rsid w:val="00E12F4D"/>
    <w:rsid w:val="00E627E7"/>
    <w:rsid w:val="00E62C5D"/>
    <w:rsid w:val="00E643FE"/>
    <w:rsid w:val="00E8353C"/>
    <w:rsid w:val="00E8384F"/>
    <w:rsid w:val="00E848AC"/>
    <w:rsid w:val="00F12FB9"/>
    <w:rsid w:val="00F34AA7"/>
    <w:rsid w:val="00F5732E"/>
    <w:rsid w:val="00FA18EE"/>
    <w:rsid w:val="00FA2CD4"/>
    <w:rsid w:val="013730A5"/>
    <w:rsid w:val="01AF70E0"/>
    <w:rsid w:val="01F210D8"/>
    <w:rsid w:val="0264736F"/>
    <w:rsid w:val="029F0F02"/>
    <w:rsid w:val="02F0273C"/>
    <w:rsid w:val="03675CBC"/>
    <w:rsid w:val="0398282F"/>
    <w:rsid w:val="03B66504"/>
    <w:rsid w:val="0467268B"/>
    <w:rsid w:val="04726327"/>
    <w:rsid w:val="0539429F"/>
    <w:rsid w:val="05EB4C61"/>
    <w:rsid w:val="064B3FB4"/>
    <w:rsid w:val="06510766"/>
    <w:rsid w:val="066C1A43"/>
    <w:rsid w:val="06862FC0"/>
    <w:rsid w:val="06C04B42"/>
    <w:rsid w:val="06C84BF1"/>
    <w:rsid w:val="06CE0008"/>
    <w:rsid w:val="07245E7A"/>
    <w:rsid w:val="07595AB4"/>
    <w:rsid w:val="07FC7DDD"/>
    <w:rsid w:val="08352DCB"/>
    <w:rsid w:val="08B10FBB"/>
    <w:rsid w:val="08E678AF"/>
    <w:rsid w:val="09631A49"/>
    <w:rsid w:val="09B41737"/>
    <w:rsid w:val="0A03309C"/>
    <w:rsid w:val="0A544CC8"/>
    <w:rsid w:val="0A765CC2"/>
    <w:rsid w:val="0B644EC1"/>
    <w:rsid w:val="0B6C7DF0"/>
    <w:rsid w:val="0B8D1F1E"/>
    <w:rsid w:val="0C4A0131"/>
    <w:rsid w:val="0CEC11E8"/>
    <w:rsid w:val="0D333CFB"/>
    <w:rsid w:val="0D526CAE"/>
    <w:rsid w:val="0D6649A2"/>
    <w:rsid w:val="0DEF71E2"/>
    <w:rsid w:val="0EA3038E"/>
    <w:rsid w:val="10196F13"/>
    <w:rsid w:val="10EA3C90"/>
    <w:rsid w:val="11F528ED"/>
    <w:rsid w:val="122F22A3"/>
    <w:rsid w:val="125C296C"/>
    <w:rsid w:val="12B4444E"/>
    <w:rsid w:val="12D40754"/>
    <w:rsid w:val="12F43526"/>
    <w:rsid w:val="13335DD1"/>
    <w:rsid w:val="13A20891"/>
    <w:rsid w:val="141839FE"/>
    <w:rsid w:val="141A5329"/>
    <w:rsid w:val="147F6DE6"/>
    <w:rsid w:val="14AB7BDB"/>
    <w:rsid w:val="14FB007B"/>
    <w:rsid w:val="153B4ABB"/>
    <w:rsid w:val="1546346F"/>
    <w:rsid w:val="15775B84"/>
    <w:rsid w:val="15783F61"/>
    <w:rsid w:val="15DA2D75"/>
    <w:rsid w:val="16322361"/>
    <w:rsid w:val="16407DC4"/>
    <w:rsid w:val="164E1DE6"/>
    <w:rsid w:val="164F6705"/>
    <w:rsid w:val="16886F05"/>
    <w:rsid w:val="170B4961"/>
    <w:rsid w:val="1720040C"/>
    <w:rsid w:val="17FF6273"/>
    <w:rsid w:val="18357EE7"/>
    <w:rsid w:val="186E584C"/>
    <w:rsid w:val="18A40BC9"/>
    <w:rsid w:val="18FC7C4A"/>
    <w:rsid w:val="19094ED0"/>
    <w:rsid w:val="190E5E8B"/>
    <w:rsid w:val="192815EC"/>
    <w:rsid w:val="1A734CF7"/>
    <w:rsid w:val="1B9B4505"/>
    <w:rsid w:val="1C2A7637"/>
    <w:rsid w:val="1C4D6E1F"/>
    <w:rsid w:val="1D3F7112"/>
    <w:rsid w:val="1DA578BD"/>
    <w:rsid w:val="1DD71A40"/>
    <w:rsid w:val="1EA30823"/>
    <w:rsid w:val="1EB3600A"/>
    <w:rsid w:val="1EBD637C"/>
    <w:rsid w:val="1ED47FC9"/>
    <w:rsid w:val="202B77AD"/>
    <w:rsid w:val="20834972"/>
    <w:rsid w:val="209E0E77"/>
    <w:rsid w:val="20D02EA3"/>
    <w:rsid w:val="21044A8A"/>
    <w:rsid w:val="21182154"/>
    <w:rsid w:val="211B1F7A"/>
    <w:rsid w:val="213845A4"/>
    <w:rsid w:val="220254CB"/>
    <w:rsid w:val="22027BD3"/>
    <w:rsid w:val="221C5C74"/>
    <w:rsid w:val="224130E7"/>
    <w:rsid w:val="225544BA"/>
    <w:rsid w:val="22CA1009"/>
    <w:rsid w:val="22E95145"/>
    <w:rsid w:val="22F61B07"/>
    <w:rsid w:val="230554CC"/>
    <w:rsid w:val="23D15AA0"/>
    <w:rsid w:val="23E542E9"/>
    <w:rsid w:val="240C33C4"/>
    <w:rsid w:val="243454F7"/>
    <w:rsid w:val="24B41080"/>
    <w:rsid w:val="252C0529"/>
    <w:rsid w:val="2536529E"/>
    <w:rsid w:val="25592D3B"/>
    <w:rsid w:val="26017B95"/>
    <w:rsid w:val="261A696E"/>
    <w:rsid w:val="26435854"/>
    <w:rsid w:val="26461511"/>
    <w:rsid w:val="264D28A0"/>
    <w:rsid w:val="268A3AF4"/>
    <w:rsid w:val="268D6098"/>
    <w:rsid w:val="26D402D3"/>
    <w:rsid w:val="276A3C09"/>
    <w:rsid w:val="282A29CF"/>
    <w:rsid w:val="284A740F"/>
    <w:rsid w:val="285B446E"/>
    <w:rsid w:val="28A217AC"/>
    <w:rsid w:val="28B24B12"/>
    <w:rsid w:val="292724AF"/>
    <w:rsid w:val="298011DE"/>
    <w:rsid w:val="29D503B8"/>
    <w:rsid w:val="29E259F5"/>
    <w:rsid w:val="2AE92F72"/>
    <w:rsid w:val="2B3208C8"/>
    <w:rsid w:val="2B5E3E5D"/>
    <w:rsid w:val="2B8A1EA0"/>
    <w:rsid w:val="2BE73043"/>
    <w:rsid w:val="2C477438"/>
    <w:rsid w:val="2C844B41"/>
    <w:rsid w:val="2D802823"/>
    <w:rsid w:val="2E1B7727"/>
    <w:rsid w:val="2E2E5ED9"/>
    <w:rsid w:val="2F7C0FC8"/>
    <w:rsid w:val="2F9B467C"/>
    <w:rsid w:val="308A3C6A"/>
    <w:rsid w:val="312A215B"/>
    <w:rsid w:val="31FB7654"/>
    <w:rsid w:val="33350D20"/>
    <w:rsid w:val="33500666"/>
    <w:rsid w:val="33E52369"/>
    <w:rsid w:val="33E83C08"/>
    <w:rsid w:val="343926B5"/>
    <w:rsid w:val="3464751C"/>
    <w:rsid w:val="34B8182C"/>
    <w:rsid w:val="351D647B"/>
    <w:rsid w:val="356577F5"/>
    <w:rsid w:val="358856A2"/>
    <w:rsid w:val="35A41DB0"/>
    <w:rsid w:val="360545E8"/>
    <w:rsid w:val="36536868"/>
    <w:rsid w:val="366854D4"/>
    <w:rsid w:val="36D62989"/>
    <w:rsid w:val="379C3687"/>
    <w:rsid w:val="37B22EAA"/>
    <w:rsid w:val="37E82428"/>
    <w:rsid w:val="38993922"/>
    <w:rsid w:val="38E70F82"/>
    <w:rsid w:val="392F158D"/>
    <w:rsid w:val="396625FE"/>
    <w:rsid w:val="39872BB5"/>
    <w:rsid w:val="39B60304"/>
    <w:rsid w:val="3A2611F5"/>
    <w:rsid w:val="3B783AC3"/>
    <w:rsid w:val="3BC36985"/>
    <w:rsid w:val="3C51152F"/>
    <w:rsid w:val="3CD34873"/>
    <w:rsid w:val="3E2300E2"/>
    <w:rsid w:val="3EC34ABA"/>
    <w:rsid w:val="3F2F3033"/>
    <w:rsid w:val="3F2F6B8F"/>
    <w:rsid w:val="4041301D"/>
    <w:rsid w:val="404C551E"/>
    <w:rsid w:val="40AE2D6C"/>
    <w:rsid w:val="410E52E1"/>
    <w:rsid w:val="412B6A8E"/>
    <w:rsid w:val="417A29E6"/>
    <w:rsid w:val="417E204F"/>
    <w:rsid w:val="422F119E"/>
    <w:rsid w:val="42BC2E2F"/>
    <w:rsid w:val="4356216B"/>
    <w:rsid w:val="446907BE"/>
    <w:rsid w:val="4517434D"/>
    <w:rsid w:val="45372C41"/>
    <w:rsid w:val="4682613E"/>
    <w:rsid w:val="46F42397"/>
    <w:rsid w:val="47770A71"/>
    <w:rsid w:val="485338EE"/>
    <w:rsid w:val="486A23DE"/>
    <w:rsid w:val="495E338B"/>
    <w:rsid w:val="4A184656"/>
    <w:rsid w:val="4A2D478B"/>
    <w:rsid w:val="4AA46683"/>
    <w:rsid w:val="4B321807"/>
    <w:rsid w:val="4B580098"/>
    <w:rsid w:val="4BE17463"/>
    <w:rsid w:val="4C1E4213"/>
    <w:rsid w:val="4D4C5D67"/>
    <w:rsid w:val="4D754306"/>
    <w:rsid w:val="4E824F2D"/>
    <w:rsid w:val="4E861B1F"/>
    <w:rsid w:val="4FDD6894"/>
    <w:rsid w:val="51271DBC"/>
    <w:rsid w:val="52C13B4A"/>
    <w:rsid w:val="531E3027"/>
    <w:rsid w:val="53230361"/>
    <w:rsid w:val="53430A03"/>
    <w:rsid w:val="534F7374"/>
    <w:rsid w:val="5394125E"/>
    <w:rsid w:val="53F04B46"/>
    <w:rsid w:val="5455279C"/>
    <w:rsid w:val="555B2034"/>
    <w:rsid w:val="55707F73"/>
    <w:rsid w:val="56073667"/>
    <w:rsid w:val="56D95906"/>
    <w:rsid w:val="57917F8F"/>
    <w:rsid w:val="57AE0B6B"/>
    <w:rsid w:val="583A1C1D"/>
    <w:rsid w:val="583F3E8F"/>
    <w:rsid w:val="58BA7875"/>
    <w:rsid w:val="59002802"/>
    <w:rsid w:val="59555CE6"/>
    <w:rsid w:val="596A0A97"/>
    <w:rsid w:val="597C07CB"/>
    <w:rsid w:val="59A06E6C"/>
    <w:rsid w:val="5A1455BF"/>
    <w:rsid w:val="5A5A124E"/>
    <w:rsid w:val="5A617FBB"/>
    <w:rsid w:val="5ABC17C7"/>
    <w:rsid w:val="5B1A029B"/>
    <w:rsid w:val="5B382708"/>
    <w:rsid w:val="5B7A2FBC"/>
    <w:rsid w:val="5BB70DBD"/>
    <w:rsid w:val="5C7834CB"/>
    <w:rsid w:val="5DB46785"/>
    <w:rsid w:val="5DD9443E"/>
    <w:rsid w:val="5E987113"/>
    <w:rsid w:val="5EF62DCD"/>
    <w:rsid w:val="5F090D47"/>
    <w:rsid w:val="5FD81FFA"/>
    <w:rsid w:val="60114363"/>
    <w:rsid w:val="604A6EA1"/>
    <w:rsid w:val="607A3F88"/>
    <w:rsid w:val="60B504EA"/>
    <w:rsid w:val="61EB1FBC"/>
    <w:rsid w:val="63275C4B"/>
    <w:rsid w:val="634421BD"/>
    <w:rsid w:val="63E553E6"/>
    <w:rsid w:val="649C7F73"/>
    <w:rsid w:val="650F6997"/>
    <w:rsid w:val="651915C4"/>
    <w:rsid w:val="655D3558"/>
    <w:rsid w:val="656C5B97"/>
    <w:rsid w:val="663C4975"/>
    <w:rsid w:val="6683763C"/>
    <w:rsid w:val="675D1E04"/>
    <w:rsid w:val="67C10381"/>
    <w:rsid w:val="68225670"/>
    <w:rsid w:val="687C20FE"/>
    <w:rsid w:val="68CA6D7A"/>
    <w:rsid w:val="68E06FA4"/>
    <w:rsid w:val="694010E8"/>
    <w:rsid w:val="6962207A"/>
    <w:rsid w:val="69743373"/>
    <w:rsid w:val="69B47E72"/>
    <w:rsid w:val="6A1A3E14"/>
    <w:rsid w:val="6A49294B"/>
    <w:rsid w:val="6A6D03E7"/>
    <w:rsid w:val="6AD162EA"/>
    <w:rsid w:val="6B394DBB"/>
    <w:rsid w:val="6B431148"/>
    <w:rsid w:val="6B741C4A"/>
    <w:rsid w:val="6BC009EB"/>
    <w:rsid w:val="6C002A64"/>
    <w:rsid w:val="6C88163A"/>
    <w:rsid w:val="6CD36AB6"/>
    <w:rsid w:val="6E0A23F1"/>
    <w:rsid w:val="6E5673E4"/>
    <w:rsid w:val="6E771B48"/>
    <w:rsid w:val="6E7E115B"/>
    <w:rsid w:val="6F51652A"/>
    <w:rsid w:val="6F6D6E00"/>
    <w:rsid w:val="6FAD1838"/>
    <w:rsid w:val="6FED7240"/>
    <w:rsid w:val="7016497D"/>
    <w:rsid w:val="70E37655"/>
    <w:rsid w:val="73165394"/>
    <w:rsid w:val="73F83928"/>
    <w:rsid w:val="74602D6B"/>
    <w:rsid w:val="75114BE9"/>
    <w:rsid w:val="75CE1F56"/>
    <w:rsid w:val="763F5EE6"/>
    <w:rsid w:val="76674A06"/>
    <w:rsid w:val="76FB374D"/>
    <w:rsid w:val="770C7138"/>
    <w:rsid w:val="77916869"/>
    <w:rsid w:val="77AB4AAC"/>
    <w:rsid w:val="77CF44A6"/>
    <w:rsid w:val="77E11D64"/>
    <w:rsid w:val="78085BF3"/>
    <w:rsid w:val="795516D7"/>
    <w:rsid w:val="79B73E2D"/>
    <w:rsid w:val="79C0364D"/>
    <w:rsid w:val="7A1D411C"/>
    <w:rsid w:val="7A230AC3"/>
    <w:rsid w:val="7A794B87"/>
    <w:rsid w:val="7B4038F6"/>
    <w:rsid w:val="7B694BFB"/>
    <w:rsid w:val="7B9E395C"/>
    <w:rsid w:val="7BD751F6"/>
    <w:rsid w:val="7BD97164"/>
    <w:rsid w:val="7BF0259C"/>
    <w:rsid w:val="7C514589"/>
    <w:rsid w:val="7CA91FB4"/>
    <w:rsid w:val="7CBA3C1C"/>
    <w:rsid w:val="7DC26844"/>
    <w:rsid w:val="7DE70059"/>
    <w:rsid w:val="7E200D6E"/>
    <w:rsid w:val="7E7C69F3"/>
    <w:rsid w:val="7E81070E"/>
    <w:rsid w:val="7EE4023E"/>
    <w:rsid w:val="7EFE565A"/>
    <w:rsid w:val="7F34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1 字符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3 字符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1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4 字符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字符"/>
    <w:basedOn w:val="14"/>
    <w:link w:val="6"/>
    <w:qFormat/>
    <w:uiPriority w:val="9"/>
    <w:rPr>
      <w:b/>
      <w:bCs/>
      <w:sz w:val="28"/>
      <w:szCs w:val="28"/>
    </w:rPr>
  </w:style>
  <w:style w:type="character" w:customStyle="1" w:styleId="24">
    <w:name w:val="标题 6 字符"/>
    <w:basedOn w:val="14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2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3E829-1CDC-4073-BB1E-911F600D85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890</Words>
  <Characters>912</Characters>
  <Lines>40</Lines>
  <Paragraphs>11</Paragraphs>
  <TotalTime>110</TotalTime>
  <ScaleCrop>false</ScaleCrop>
  <LinksUpToDate>false</LinksUpToDate>
  <CharactersWithSpaces>937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2021-11-23T01:44:00Z</dcterms:created>
  <dc:creator>赵 益成</dc:creator>
  <cp:lastModifiedBy>Skinny love</cp:lastModifiedBy>
  <cp:lastPrinted>2022-08-09T07:37:00Z</cp:lastPrinted>
  <dcterms:modified xsi:type="dcterms:W3CDTF">2023-05-04T04:14:51Z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DCF269C88F864D929B83E391C98FAA30</vt:lpwstr>
  </property>
</Properties>
</file>